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2F" w:rsidRDefault="00E77C3F">
      <w:pPr>
        <w:pStyle w:val="Titolo1"/>
        <w:spacing w:before="76"/>
        <w:ind w:left="0" w:right="208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u w:val="thick"/>
        </w:rPr>
        <w:t>ALLEGATO “C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1”</w:t>
      </w:r>
    </w:p>
    <w:p w:rsidR="009C0A2F" w:rsidRDefault="009C0A2F">
      <w:pPr>
        <w:pStyle w:val="Corpotesto"/>
        <w:spacing w:before="7"/>
        <w:rPr>
          <w:b/>
          <w:sz w:val="12"/>
        </w:rPr>
      </w:pPr>
    </w:p>
    <w:p w:rsidR="009C0A2F" w:rsidRDefault="00E77C3F">
      <w:pPr>
        <w:pStyle w:val="Titolo2"/>
        <w:spacing w:before="92"/>
        <w:ind w:left="2632"/>
        <w:rPr>
          <w:rFonts w:ascii="Times New Roman" w:hAnsi="Times New Roman"/>
        </w:rPr>
      </w:pPr>
      <w:r>
        <w:rPr>
          <w:rFonts w:ascii="Times New Roman" w:hAnsi="Times New Roman"/>
        </w:rPr>
        <w:t>Tabella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Fabbisogno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Risorse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professionali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sostegno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didattico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l’assistenza</w:t>
      </w:r>
    </w:p>
    <w:p w:rsidR="009C0A2F" w:rsidRDefault="00A60EA8">
      <w:pPr>
        <w:pStyle w:val="Corpotesto"/>
        <w:spacing w:before="5"/>
        <w:rPr>
          <w:b/>
          <w:i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155575</wp:posOffset>
                </wp:positionV>
                <wp:extent cx="6264910" cy="22733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A2F" w:rsidRDefault="00E77C3F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2.25pt;width:493.3pt;height:17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" fillcolor="#00afef" strokeweight=".48pt">
                <v:textbox inset="0,0,0,0">
                  <w:txbxContent>
                    <w:p w:rsidR="009C0A2F" w:rsidRDefault="00E77C3F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0A2F" w:rsidRDefault="009C0A2F">
      <w:pPr>
        <w:pStyle w:val="Corpotesto"/>
        <w:spacing w:before="9"/>
        <w:rPr>
          <w:b/>
          <w:i/>
          <w:sz w:val="9"/>
        </w:rPr>
      </w:pPr>
    </w:p>
    <w:p w:rsidR="009C0A2F" w:rsidRDefault="00E77C3F">
      <w:pPr>
        <w:spacing w:before="57" w:line="276" w:lineRule="auto"/>
        <w:ind w:left="212" w:right="675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C00000"/>
        </w:rPr>
        <w:t>Fabbisogno di risorse professionali per il sostegno didattico, tenuto conto dell’entità della potenziale</w:t>
      </w:r>
      <w:r>
        <w:rPr>
          <w:rFonts w:ascii="Calibri" w:hAnsi="Calibri"/>
          <w:b/>
          <w:i/>
          <w:color w:val="C00000"/>
          <w:spacing w:val="-47"/>
        </w:rPr>
        <w:t xml:space="preserve"> </w:t>
      </w:r>
      <w:r>
        <w:rPr>
          <w:rFonts w:ascii="Calibri" w:hAnsi="Calibri"/>
          <w:b/>
          <w:i/>
          <w:color w:val="C00000"/>
        </w:rPr>
        <w:t>restrizione</w:t>
      </w:r>
      <w:r>
        <w:rPr>
          <w:rFonts w:ascii="Calibri" w:hAnsi="Calibri"/>
          <w:b/>
          <w:i/>
          <w:color w:val="C00000"/>
          <w:spacing w:val="-4"/>
        </w:rPr>
        <w:t xml:space="preserve"> </w:t>
      </w:r>
      <w:r>
        <w:rPr>
          <w:rFonts w:ascii="Calibri" w:hAnsi="Calibri"/>
          <w:b/>
          <w:i/>
          <w:color w:val="C00000"/>
        </w:rPr>
        <w:t>della</w:t>
      </w:r>
      <w:r>
        <w:rPr>
          <w:rFonts w:ascii="Calibri" w:hAnsi="Calibri"/>
          <w:b/>
          <w:i/>
          <w:color w:val="C00000"/>
          <w:spacing w:val="-1"/>
        </w:rPr>
        <w:t xml:space="preserve"> </w:t>
      </w:r>
      <w:r>
        <w:rPr>
          <w:rFonts w:ascii="Calibri" w:hAnsi="Calibri"/>
          <w:b/>
          <w:i/>
          <w:color w:val="C00000"/>
        </w:rPr>
        <w:t>partecipazione.</w:t>
      </w:r>
    </w:p>
    <w:p w:rsidR="009C0A2F" w:rsidRDefault="009C0A2F">
      <w:pPr>
        <w:pStyle w:val="Corpotesto"/>
        <w:spacing w:before="5"/>
        <w:rPr>
          <w:rFonts w:ascii="Calibri"/>
          <w:b/>
          <w:i/>
          <w:sz w:val="16"/>
        </w:rPr>
      </w:pPr>
    </w:p>
    <w:p w:rsidR="009C0A2F" w:rsidRDefault="00E77C3F">
      <w:pPr>
        <w:ind w:left="212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  <w:sz w:val="18"/>
        </w:rPr>
        <w:t>CUOLA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DELL</w:t>
      </w:r>
      <w:r>
        <w:rPr>
          <w:rFonts w:ascii="Calibri" w:hAnsi="Calibri"/>
          <w:b/>
        </w:rPr>
        <w:t>’</w:t>
      </w:r>
      <w:r>
        <w:rPr>
          <w:rFonts w:ascii="Calibri" w:hAnsi="Calibri"/>
          <w:b/>
          <w:sz w:val="18"/>
        </w:rPr>
        <w:t>INFANZIA</w:t>
      </w:r>
    </w:p>
    <w:p w:rsidR="009C0A2F" w:rsidRDefault="009C0A2F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9C0A2F">
        <w:trPr>
          <w:trHeight w:val="1223"/>
        </w:trPr>
        <w:tc>
          <w:tcPr>
            <w:tcW w:w="2127" w:type="dxa"/>
          </w:tcPr>
          <w:p w:rsidR="009C0A2F" w:rsidRDefault="00E77C3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9C0A2F" w:rsidRDefault="00E77C3F">
            <w:pPr>
              <w:pStyle w:val="TableParagraph"/>
              <w:spacing w:before="118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9C0A2F" w:rsidRDefault="00E77C3F">
            <w:pPr>
              <w:pStyle w:val="TableParagraph"/>
              <w:spacing w:before="118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9C0A2F" w:rsidRDefault="00E77C3F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9C0A2F" w:rsidRDefault="00E77C3F">
            <w:pPr>
              <w:pStyle w:val="TableParagraph"/>
              <w:spacing w:before="118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9C0A2F" w:rsidRDefault="00E77C3F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C0A2F">
        <w:trPr>
          <w:trHeight w:val="890"/>
        </w:trPr>
        <w:tc>
          <w:tcPr>
            <w:tcW w:w="2127" w:type="dxa"/>
          </w:tcPr>
          <w:p w:rsidR="009C0A2F" w:rsidRDefault="009C0A2F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9C0A2F" w:rsidRDefault="00E77C3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9C0A2F" w:rsidRDefault="009C0A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0A2F" w:rsidRDefault="009C0A2F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:rsidR="009C0A2F" w:rsidRDefault="009C0A2F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133" w:type="dxa"/>
          </w:tcPr>
          <w:p w:rsidR="009C0A2F" w:rsidRDefault="009C0A2F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1544" w:type="dxa"/>
          </w:tcPr>
          <w:p w:rsidR="009C0A2F" w:rsidRDefault="009C0A2F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25</w:t>
            </w:r>
          </w:p>
        </w:tc>
      </w:tr>
    </w:tbl>
    <w:p w:rsidR="009C0A2F" w:rsidRDefault="009C0A2F">
      <w:pPr>
        <w:pStyle w:val="Corpotesto"/>
        <w:spacing w:before="7"/>
        <w:rPr>
          <w:rFonts w:ascii="Calibri"/>
          <w:b/>
          <w:sz w:val="19"/>
        </w:rPr>
      </w:pPr>
    </w:p>
    <w:p w:rsidR="009C0A2F" w:rsidRDefault="00E77C3F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:rsidR="009C0A2F" w:rsidRDefault="009C0A2F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9C0A2F">
        <w:trPr>
          <w:trHeight w:val="1223"/>
        </w:trPr>
        <w:tc>
          <w:tcPr>
            <w:tcW w:w="2127" w:type="dxa"/>
          </w:tcPr>
          <w:p w:rsidR="009C0A2F" w:rsidRDefault="00E77C3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9C0A2F" w:rsidRDefault="009C0A2F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spacing w:before="1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9C0A2F" w:rsidRDefault="00E77C3F">
            <w:pPr>
              <w:pStyle w:val="TableParagraph"/>
              <w:spacing w:before="11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9C0A2F" w:rsidRDefault="009C0A2F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spacing w:before="1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9C0A2F" w:rsidRDefault="00E77C3F">
            <w:pPr>
              <w:pStyle w:val="TableParagraph"/>
              <w:spacing w:before="11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9C0A2F" w:rsidRDefault="009C0A2F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spacing w:before="1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9C0A2F" w:rsidRDefault="00E77C3F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9C0A2F" w:rsidRDefault="009C0A2F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spacing w:before="1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9C0A2F" w:rsidRDefault="00E77C3F">
            <w:pPr>
              <w:pStyle w:val="TableParagraph"/>
              <w:spacing w:before="117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9C0A2F" w:rsidRDefault="009C0A2F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spacing w:before="1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9C0A2F" w:rsidRDefault="00E77C3F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C0A2F">
        <w:trPr>
          <w:trHeight w:val="892"/>
        </w:trPr>
        <w:tc>
          <w:tcPr>
            <w:tcW w:w="2127" w:type="dxa"/>
          </w:tcPr>
          <w:p w:rsidR="009C0A2F" w:rsidRDefault="009C0A2F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9C0A2F" w:rsidRDefault="00E77C3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9C0A2F" w:rsidRDefault="009C0A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0A2F" w:rsidRDefault="009C0A2F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:rsidR="009C0A2F" w:rsidRDefault="009C0A2F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spacing w:before="1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133" w:type="dxa"/>
          </w:tcPr>
          <w:p w:rsidR="009C0A2F" w:rsidRDefault="009C0A2F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1544" w:type="dxa"/>
          </w:tcPr>
          <w:p w:rsidR="009C0A2F" w:rsidRDefault="009C0A2F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22</w:t>
            </w:r>
          </w:p>
        </w:tc>
      </w:tr>
    </w:tbl>
    <w:p w:rsidR="009C0A2F" w:rsidRDefault="009C0A2F">
      <w:pPr>
        <w:pStyle w:val="Corpotesto"/>
        <w:spacing w:before="7"/>
        <w:rPr>
          <w:rFonts w:ascii="Calibri"/>
          <w:b/>
          <w:sz w:val="19"/>
        </w:rPr>
      </w:pPr>
    </w:p>
    <w:p w:rsidR="009C0A2F" w:rsidRDefault="00E77C3F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PRIMO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9C0A2F" w:rsidRDefault="009C0A2F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9C0A2F">
        <w:trPr>
          <w:trHeight w:val="1223"/>
        </w:trPr>
        <w:tc>
          <w:tcPr>
            <w:tcW w:w="2127" w:type="dxa"/>
          </w:tcPr>
          <w:p w:rsidR="009C0A2F" w:rsidRDefault="00E77C3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9C0A2F" w:rsidRDefault="00E77C3F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9C0A2F" w:rsidRDefault="00E77C3F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9C0A2F" w:rsidRDefault="00E77C3F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9C0A2F" w:rsidRDefault="00E77C3F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9C0A2F" w:rsidRDefault="00E77C3F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C0A2F">
        <w:trPr>
          <w:trHeight w:val="892"/>
        </w:trPr>
        <w:tc>
          <w:tcPr>
            <w:tcW w:w="2127" w:type="dxa"/>
          </w:tcPr>
          <w:p w:rsidR="009C0A2F" w:rsidRDefault="009C0A2F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9C0A2F" w:rsidRDefault="00E77C3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9C0A2F" w:rsidRDefault="009C0A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0A2F" w:rsidRDefault="009C0A2F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9C0A2F" w:rsidRDefault="009C0A2F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spacing w:before="1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9C0A2F" w:rsidRDefault="009C0A2F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9C0A2F" w:rsidRDefault="009C0A2F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9C0A2F" w:rsidRDefault="009C0A2F">
      <w:pPr>
        <w:pStyle w:val="Corpotesto"/>
        <w:spacing w:before="7"/>
        <w:rPr>
          <w:rFonts w:ascii="Calibri"/>
          <w:b/>
          <w:sz w:val="19"/>
        </w:rPr>
      </w:pPr>
    </w:p>
    <w:p w:rsidR="009C0A2F" w:rsidRDefault="00E77C3F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SECONDO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9C0A2F" w:rsidRDefault="009C0A2F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9C0A2F">
        <w:trPr>
          <w:trHeight w:val="1224"/>
        </w:trPr>
        <w:tc>
          <w:tcPr>
            <w:tcW w:w="2127" w:type="dxa"/>
          </w:tcPr>
          <w:p w:rsidR="009C0A2F" w:rsidRDefault="00E77C3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9C0A2F" w:rsidRDefault="00E77C3F">
            <w:pPr>
              <w:pStyle w:val="TableParagraph"/>
              <w:spacing w:before="121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9C0A2F" w:rsidRDefault="00E77C3F">
            <w:pPr>
              <w:pStyle w:val="TableParagraph"/>
              <w:spacing w:before="121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9C0A2F" w:rsidRDefault="00E77C3F">
            <w:pPr>
              <w:pStyle w:val="TableParagraph"/>
              <w:spacing w:before="121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9C0A2F" w:rsidRDefault="00E77C3F">
            <w:pPr>
              <w:pStyle w:val="TableParagraph"/>
              <w:spacing w:before="121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9C0A2F" w:rsidRDefault="00E77C3F">
            <w:pPr>
              <w:pStyle w:val="TableParagraph"/>
              <w:spacing w:before="121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9C0A2F">
        <w:trPr>
          <w:trHeight w:val="890"/>
        </w:trPr>
        <w:tc>
          <w:tcPr>
            <w:tcW w:w="2127" w:type="dxa"/>
          </w:tcPr>
          <w:p w:rsidR="009C0A2F" w:rsidRDefault="009C0A2F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9C0A2F" w:rsidRDefault="00E77C3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9C0A2F" w:rsidRDefault="009C0A2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9C0A2F" w:rsidRDefault="009C0A2F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9C0A2F" w:rsidRDefault="009C0A2F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9C0A2F" w:rsidRDefault="009C0A2F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9C0A2F" w:rsidRDefault="009C0A2F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9C0A2F" w:rsidRDefault="00E77C3F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9C0A2F" w:rsidRDefault="009C0A2F">
      <w:pPr>
        <w:rPr>
          <w:rFonts w:ascii="Tahoma"/>
          <w:sz w:val="18"/>
        </w:rPr>
        <w:sectPr w:rsidR="009C0A2F">
          <w:footerReference w:type="default" r:id="rId8"/>
          <w:type w:val="continuous"/>
          <w:pgSz w:w="11910" w:h="16840"/>
          <w:pgMar w:top="900" w:right="920" w:bottom="1200" w:left="920" w:header="720" w:footer="1000" w:gutter="0"/>
          <w:pgNumType w:start="1"/>
          <w:cols w:space="720"/>
        </w:sectPr>
      </w:pPr>
    </w:p>
    <w:p w:rsidR="009C0A2F" w:rsidRDefault="00E77C3F">
      <w:pPr>
        <w:pStyle w:val="Corpotesto"/>
        <w:ind w:left="95"/>
        <w:rPr>
          <w:rFonts w:ascii="Calibri"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EA8">
        <w:rPr>
          <w:rFonts w:ascii="Calibri"/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264910" cy="227330"/>
                <wp:effectExtent l="6350" t="12700" r="5715" b="762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A2F" w:rsidRDefault="00E77C3F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SPECIALISTICA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" fillcolor="yellow" strokeweight=".48pt">
                <v:textbox inset="0,0,0,0">
                  <w:txbxContent>
                    <w:p w:rsidR="009C0A2F" w:rsidRDefault="00E77C3F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SPECIALISTICA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0A2F" w:rsidRDefault="009C0A2F">
      <w:pPr>
        <w:pStyle w:val="Corpotesto"/>
        <w:spacing w:before="9"/>
        <w:rPr>
          <w:rFonts w:ascii="Calibri"/>
          <w:b/>
          <w:sz w:val="8"/>
        </w:rPr>
      </w:pPr>
    </w:p>
    <w:p w:rsidR="009C0A2F" w:rsidRDefault="00E77C3F">
      <w:pPr>
        <w:pStyle w:val="Titolo2"/>
        <w:spacing w:line="273" w:lineRule="auto"/>
        <w:ind w:right="464"/>
      </w:pPr>
      <w:r>
        <w:rPr>
          <w:color w:val="C00000"/>
        </w:rPr>
        <w:t>Fabbisogno di risorse professionali per l’assistenza, tenuto conto dell’entità della potenziale restrizione</w:t>
      </w:r>
      <w:r>
        <w:rPr>
          <w:color w:val="C00000"/>
          <w:spacing w:val="-47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partecipazione</w:t>
      </w:r>
    </w:p>
    <w:p w:rsidR="009C0A2F" w:rsidRDefault="009C0A2F">
      <w:pPr>
        <w:pStyle w:val="Corpotesto"/>
        <w:rPr>
          <w:rFonts w:ascii="Calibri"/>
          <w:b/>
          <w:i/>
          <w:sz w:val="22"/>
        </w:rPr>
      </w:pPr>
    </w:p>
    <w:p w:rsidR="009C0A2F" w:rsidRDefault="009C0A2F">
      <w:pPr>
        <w:pStyle w:val="Corpotesto"/>
        <w:rPr>
          <w:rFonts w:ascii="Calibri"/>
          <w:b/>
          <w:i/>
          <w:sz w:val="22"/>
        </w:rPr>
      </w:pPr>
    </w:p>
    <w:p w:rsidR="009C0A2F" w:rsidRDefault="00E77C3F">
      <w:pPr>
        <w:spacing w:before="178"/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:rsidR="009C0A2F" w:rsidRDefault="009C0A2F">
      <w:pPr>
        <w:pStyle w:val="Corpo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9C0A2F">
        <w:trPr>
          <w:trHeight w:val="1223"/>
        </w:trPr>
        <w:tc>
          <w:tcPr>
            <w:tcW w:w="2127" w:type="dxa"/>
          </w:tcPr>
          <w:p w:rsidR="009C0A2F" w:rsidRDefault="00E77C3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9C0A2F" w:rsidRDefault="00E77C3F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9C0A2F" w:rsidRDefault="00E77C3F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9C0A2F" w:rsidRDefault="00E77C3F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9C0A2F" w:rsidRDefault="00E77C3F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9C0A2F" w:rsidRDefault="009C0A2F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9C0A2F" w:rsidRDefault="00E77C3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9C0A2F" w:rsidRDefault="00E77C3F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9C0A2F" w:rsidRDefault="009C0A2F">
      <w:pPr>
        <w:pStyle w:val="Corpotesto"/>
        <w:rPr>
          <w:rFonts w:ascii="Calibri"/>
          <w:b/>
        </w:rPr>
      </w:pPr>
    </w:p>
    <w:p w:rsidR="009C0A2F" w:rsidRDefault="009C0A2F">
      <w:pPr>
        <w:pStyle w:val="Corpotesto"/>
        <w:spacing w:before="9"/>
        <w:rPr>
          <w:rFonts w:ascii="Calibri"/>
          <w:b/>
          <w:sz w:val="23"/>
        </w:rPr>
      </w:pPr>
    </w:p>
    <w:p w:rsidR="009C0A2F" w:rsidRDefault="00E77C3F">
      <w:pPr>
        <w:ind w:left="212"/>
      </w:pPr>
      <w:r>
        <w:t>Assistenza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azioni</w:t>
      </w:r>
      <w:r>
        <w:rPr>
          <w:i/>
          <w:spacing w:val="-4"/>
        </w:rPr>
        <w:t xml:space="preserve"> </w:t>
      </w:r>
      <w:r>
        <w:rPr>
          <w:i/>
        </w:rPr>
        <w:t>riconducibili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2"/>
        </w:rPr>
        <w:t xml:space="preserve"> </w:t>
      </w:r>
      <w:r>
        <w:rPr>
          <w:i/>
        </w:rPr>
        <w:t>interventi</w:t>
      </w:r>
      <w:r>
        <w:rPr>
          <w:i/>
          <w:spacing w:val="-4"/>
        </w:rPr>
        <w:t xml:space="preserve"> </w:t>
      </w:r>
      <w:r>
        <w:rPr>
          <w:i/>
        </w:rPr>
        <w:t>educativi</w:t>
      </w:r>
      <w:r>
        <w:t>):</w:t>
      </w:r>
    </w:p>
    <w:p w:rsidR="009C0A2F" w:rsidRDefault="00E77C3F">
      <w:pPr>
        <w:pStyle w:val="Corpotesto"/>
        <w:spacing w:before="123"/>
        <w:ind w:left="212"/>
      </w:pPr>
      <w:r>
        <w:rPr>
          <w:u w:val="single"/>
        </w:rPr>
        <w:t>Comunicazione:</w:t>
      </w:r>
    </w:p>
    <w:p w:rsidR="009C0A2F" w:rsidRDefault="009C0A2F">
      <w:pPr>
        <w:pStyle w:val="Corpotesto"/>
        <w:rPr>
          <w:sz w:val="17"/>
        </w:rPr>
      </w:pPr>
    </w:p>
    <w:p w:rsidR="009C0A2F" w:rsidRDefault="00E77C3F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9C0A2F" w:rsidRDefault="009C0A2F">
      <w:pPr>
        <w:pStyle w:val="Corpotesto"/>
        <w:spacing w:before="5"/>
        <w:rPr>
          <w:rFonts w:ascii="Cambria Math"/>
          <w:sz w:val="29"/>
        </w:rPr>
      </w:pPr>
    </w:p>
    <w:p w:rsidR="009C0A2F" w:rsidRDefault="00E77C3F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"/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 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9C0A2F" w:rsidRDefault="009C0A2F">
      <w:pPr>
        <w:pStyle w:val="Corpotesto"/>
        <w:spacing w:before="3"/>
        <w:rPr>
          <w:rFonts w:ascii="Cambria Math"/>
          <w:sz w:val="29"/>
        </w:rPr>
      </w:pPr>
    </w:p>
    <w:p w:rsidR="009C0A2F" w:rsidRDefault="00E77C3F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 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neurosviluppo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9C0A2F" w:rsidRDefault="009C0A2F">
      <w:pPr>
        <w:pStyle w:val="Corpotesto"/>
        <w:rPr>
          <w:rFonts w:ascii="Cambria Math"/>
          <w:sz w:val="22"/>
        </w:rPr>
      </w:pPr>
    </w:p>
    <w:p w:rsidR="009C0A2F" w:rsidRDefault="00E77C3F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spacing w:before="171"/>
        <w:rPr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C0A2F" w:rsidRDefault="009C0A2F">
      <w:pPr>
        <w:pStyle w:val="Corpotesto"/>
        <w:rPr>
          <w:sz w:val="20"/>
        </w:rPr>
      </w:pPr>
    </w:p>
    <w:p w:rsidR="009C0A2F" w:rsidRDefault="009C0A2F">
      <w:pPr>
        <w:pStyle w:val="Corpotesto"/>
        <w:rPr>
          <w:sz w:val="20"/>
        </w:rPr>
      </w:pPr>
    </w:p>
    <w:p w:rsidR="009C0A2F" w:rsidRDefault="009C0A2F">
      <w:pPr>
        <w:pStyle w:val="Corpotesto"/>
        <w:rPr>
          <w:sz w:val="20"/>
        </w:rPr>
      </w:pPr>
    </w:p>
    <w:p w:rsidR="009C0A2F" w:rsidRDefault="009C0A2F">
      <w:pPr>
        <w:pStyle w:val="Corpotesto"/>
        <w:rPr>
          <w:sz w:val="20"/>
        </w:rPr>
      </w:pPr>
    </w:p>
    <w:p w:rsidR="009C0A2F" w:rsidRDefault="009C0A2F">
      <w:pPr>
        <w:pStyle w:val="Corpotesto"/>
        <w:rPr>
          <w:sz w:val="20"/>
        </w:rPr>
      </w:pPr>
    </w:p>
    <w:p w:rsidR="009C0A2F" w:rsidRDefault="009C0A2F">
      <w:pPr>
        <w:pStyle w:val="Corpotesto"/>
        <w:rPr>
          <w:sz w:val="20"/>
        </w:rPr>
      </w:pPr>
    </w:p>
    <w:p w:rsidR="009C0A2F" w:rsidRDefault="009C0A2F">
      <w:pPr>
        <w:pStyle w:val="Corpotesto"/>
        <w:rPr>
          <w:sz w:val="20"/>
        </w:rPr>
      </w:pPr>
    </w:p>
    <w:p w:rsidR="009C0A2F" w:rsidRDefault="009C0A2F">
      <w:pPr>
        <w:pStyle w:val="Corpotesto"/>
        <w:spacing w:before="1"/>
        <w:rPr>
          <w:sz w:val="21"/>
        </w:rPr>
      </w:pPr>
    </w:p>
    <w:p w:rsidR="009C0A2F" w:rsidRDefault="00E77C3F">
      <w:pPr>
        <w:spacing w:before="64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:rsidR="009C0A2F" w:rsidRDefault="009C0A2F">
      <w:pPr>
        <w:pStyle w:val="Corpo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9C0A2F">
        <w:trPr>
          <w:trHeight w:val="1290"/>
        </w:trPr>
        <w:tc>
          <w:tcPr>
            <w:tcW w:w="2127" w:type="dxa"/>
          </w:tcPr>
          <w:p w:rsidR="009C0A2F" w:rsidRDefault="00E77C3F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9C0A2F" w:rsidRDefault="009C0A2F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9C0A2F" w:rsidRDefault="00E77C3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9C0A2F" w:rsidRDefault="00E77C3F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9C0A2F" w:rsidRDefault="009C0A2F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9C0A2F" w:rsidRDefault="00E77C3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9C0A2F" w:rsidRDefault="00E77C3F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9C0A2F" w:rsidRDefault="009C0A2F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9C0A2F" w:rsidRDefault="00E77C3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9C0A2F" w:rsidRDefault="00E77C3F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9C0A2F" w:rsidRDefault="009C0A2F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9C0A2F" w:rsidRDefault="00E77C3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9C0A2F" w:rsidRDefault="00E77C3F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9C0A2F" w:rsidRDefault="009C0A2F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9C0A2F" w:rsidRDefault="00E77C3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9C0A2F" w:rsidRDefault="00E77C3F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9C0A2F" w:rsidRDefault="009C0A2F">
      <w:pPr>
        <w:pStyle w:val="Corpotesto"/>
        <w:rPr>
          <w:rFonts w:ascii="Calibri"/>
          <w:b/>
        </w:rPr>
      </w:pPr>
    </w:p>
    <w:p w:rsidR="009C0A2F" w:rsidRDefault="00E77C3F">
      <w:pPr>
        <w:spacing w:before="119"/>
        <w:ind w:left="212"/>
      </w:pPr>
      <w:r>
        <w:t>Assistenza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all’autonomia</w:t>
      </w:r>
    </w:p>
    <w:p w:rsidR="009C0A2F" w:rsidRDefault="00E77C3F">
      <w:pPr>
        <w:pStyle w:val="Corpotesto"/>
        <w:spacing w:before="121"/>
        <w:ind w:left="212"/>
      </w:pPr>
      <w:r>
        <w:rPr>
          <w:u w:val="single"/>
        </w:rPr>
        <w:t>Educazione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1"/>
          <w:u w:val="single"/>
        </w:rPr>
        <w:t xml:space="preserve"> </w:t>
      </w:r>
      <w:r>
        <w:rPr>
          <w:u w:val="single"/>
        </w:rPr>
        <w:t>nella:</w:t>
      </w:r>
    </w:p>
    <w:p w:rsidR="009C0A2F" w:rsidRDefault="009C0A2F">
      <w:pPr>
        <w:pStyle w:val="Corpotesto"/>
        <w:spacing w:before="5"/>
        <w:rPr>
          <w:sz w:val="9"/>
        </w:rPr>
      </w:pPr>
    </w:p>
    <w:p w:rsidR="009C0A2F" w:rsidRDefault="00E77C3F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48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</w:p>
    <w:p w:rsidR="009C0A2F" w:rsidRDefault="009C0A2F">
      <w:pPr>
        <w:pStyle w:val="Corpotesto"/>
        <w:spacing w:before="1"/>
        <w:rPr>
          <w:rFonts w:ascii="Cambria Math"/>
          <w:sz w:val="17"/>
        </w:rPr>
      </w:pPr>
    </w:p>
    <w:p w:rsidR="009C0A2F" w:rsidRDefault="00E77C3F">
      <w:pPr>
        <w:tabs>
          <w:tab w:val="left" w:pos="990"/>
        </w:tabs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9C0A2F" w:rsidRDefault="009C0A2F">
      <w:pPr>
        <w:pStyle w:val="Corpotesto"/>
        <w:rPr>
          <w:rFonts w:ascii="Cambria Math"/>
          <w:sz w:val="17"/>
        </w:rPr>
      </w:pPr>
    </w:p>
    <w:p w:rsidR="009C0A2F" w:rsidRDefault="00E77C3F">
      <w:pPr>
        <w:tabs>
          <w:tab w:val="left" w:pos="1014"/>
          <w:tab w:val="left" w:leader="dot" w:pos="5161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  </w:t>
      </w:r>
      <w:r>
        <w:rPr>
          <w:rFonts w:ascii="Cambria Math" w:hAnsi="Cambria Math"/>
          <w:spacing w:val="21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:rsidR="009C0A2F" w:rsidRDefault="00E77C3F">
      <w:pPr>
        <w:pStyle w:val="Corpotesto"/>
        <w:spacing w:before="121"/>
        <w:ind w:left="212" w:right="210"/>
        <w:jc w:val="both"/>
      </w:pPr>
      <w:r>
        <w:t>(*) Le risorse professionali da destinare all'assistenza, all'autonomia e alla comunicazione sono attribuite dagli Enti preposti, tenuto</w:t>
      </w:r>
      <w:r>
        <w:rPr>
          <w:spacing w:val="1"/>
        </w:rPr>
        <w:t xml:space="preserve"> </w:t>
      </w:r>
      <w:r>
        <w:t>conto del principio di accomodamento ragionevole e sulla base delle richieste complessive formulate dai Dirigenti scolastici, secondo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attuative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 standard</w:t>
      </w:r>
      <w:r>
        <w:rPr>
          <w:spacing w:val="1"/>
        </w:rPr>
        <w:t xml:space="preserve"> </w:t>
      </w:r>
      <w:r>
        <w:t>qualitativi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nell'accordo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3, comma</w:t>
      </w:r>
      <w:r>
        <w:rPr>
          <w:spacing w:val="-2"/>
        </w:rPr>
        <w:t xml:space="preserve"> </w:t>
      </w:r>
      <w:r>
        <w:t>5-</w:t>
      </w:r>
      <w:r>
        <w:rPr>
          <w:i/>
        </w:rPr>
        <w:t>bis</w:t>
      </w:r>
      <w:r>
        <w:rPr>
          <w:i/>
          <w:spacing w:val="-2"/>
        </w:rPr>
        <w:t xml:space="preserve"> </w:t>
      </w:r>
      <w:r>
        <w:t>del DLgs</w:t>
      </w:r>
      <w:r>
        <w:rPr>
          <w:spacing w:val="-3"/>
        </w:rPr>
        <w:t xml:space="preserve"> </w:t>
      </w:r>
      <w:r>
        <w:t>66/2017</w:t>
      </w:r>
      <w:r>
        <w:t>.</w:t>
      </w:r>
    </w:p>
    <w:p w:rsidR="009C0A2F" w:rsidRDefault="009C0A2F">
      <w:pPr>
        <w:jc w:val="both"/>
        <w:sectPr w:rsidR="009C0A2F">
          <w:pgSz w:w="11910" w:h="16840"/>
          <w:pgMar w:top="980" w:right="920" w:bottom="1200" w:left="920" w:header="0" w:footer="1000" w:gutter="0"/>
          <w:cols w:space="720"/>
        </w:sectPr>
      </w:pPr>
    </w:p>
    <w:p w:rsidR="009C0A2F" w:rsidRDefault="00E77C3F">
      <w:pPr>
        <w:pStyle w:val="Corpotesto"/>
        <w:ind w:left="95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EA8"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264910" cy="181610"/>
                <wp:effectExtent l="6350" t="12700" r="5715" b="57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A2F" w:rsidRDefault="00E77C3F">
                            <w:pPr>
                              <w:pStyle w:val="Corpotesto"/>
                              <w:spacing w:before="18"/>
                              <w:ind w:left="108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interventi 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" fillcolor="#ffc000" strokeweight=".48pt">
                <v:textbox inset="0,0,0,0">
                  <w:txbxContent>
                    <w:p w:rsidR="009C0A2F" w:rsidRDefault="00E77C3F">
                      <w:pPr>
                        <w:pStyle w:val="Corpotesto"/>
                        <w:spacing w:before="18"/>
                        <w:ind w:left="108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</w:rPr>
                        <w:t>per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azioni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di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mera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assistenza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materiale,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non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riconducibili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ad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interventi 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0A2F" w:rsidRDefault="009C0A2F">
      <w:pPr>
        <w:pStyle w:val="Corpotesto"/>
        <w:rPr>
          <w:sz w:val="20"/>
        </w:rPr>
      </w:pPr>
    </w:p>
    <w:p w:rsidR="009C0A2F" w:rsidRDefault="009C0A2F">
      <w:pPr>
        <w:pStyle w:val="Corpotesto"/>
        <w:spacing w:before="3"/>
      </w:pPr>
    </w:p>
    <w:p w:rsidR="009C0A2F" w:rsidRDefault="00E77C3F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9C0A2F" w:rsidRDefault="00E77C3F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9C0A2F" w:rsidRDefault="00E77C3F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9C0A2F" w:rsidRDefault="00E77C3F">
      <w:pPr>
        <w:tabs>
          <w:tab w:val="left" w:pos="3045"/>
          <w:tab w:val="left" w:pos="5508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sectPr w:rsidR="009C0A2F">
      <w:pgSz w:w="11910" w:h="16840"/>
      <w:pgMar w:top="980" w:right="92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3F" w:rsidRDefault="00E77C3F">
      <w:r>
        <w:separator/>
      </w:r>
    </w:p>
  </w:endnote>
  <w:endnote w:type="continuationSeparator" w:id="0">
    <w:p w:rsidR="00E77C3F" w:rsidRDefault="00E7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2F" w:rsidRDefault="00E77C3F">
    <w:pPr>
      <w:pStyle w:val="Corpotesto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0EA8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A2F" w:rsidRDefault="00E77C3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0EA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0.15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BEm1+n4gAAAA8BAAAP&#10;AAAAAAAAAAAAAAAAAAUFAABkcnMvZG93bnJldi54bWxQSwUGAAAAAAQABADzAAAAFAYAAAAA&#10;" filled="f" stroked="f">
              <v:textbox inset="0,0,0,0">
                <w:txbxContent>
                  <w:p w:rsidR="009C0A2F" w:rsidRDefault="00E77C3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0EA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3F" w:rsidRDefault="00E77C3F">
      <w:r>
        <w:separator/>
      </w:r>
    </w:p>
  </w:footnote>
  <w:footnote w:type="continuationSeparator" w:id="0">
    <w:p w:rsidR="00E77C3F" w:rsidRDefault="00E7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12C0"/>
    <w:multiLevelType w:val="hybridMultilevel"/>
    <w:tmpl w:val="FB0EEF42"/>
    <w:lvl w:ilvl="0" w:tplc="75128DFA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DC86D68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87FA0B92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2458B852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8FBCABC4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1E341534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CE9E20CE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03DA31F4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B35A3130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2F"/>
    <w:rsid w:val="009C0A2F"/>
    <w:rsid w:val="00A60EA8"/>
    <w:rsid w:val="00E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F18ADB-84C6-4429-B850-8C602953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8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spacing w:before="56"/>
      <w:ind w:left="212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katia</cp:lastModifiedBy>
  <cp:revision>2</cp:revision>
  <dcterms:created xsi:type="dcterms:W3CDTF">2024-02-06T13:15:00Z</dcterms:created>
  <dcterms:modified xsi:type="dcterms:W3CDTF">2024-02-06T13:15:00Z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2024-02-06T00:00:00Z</vt:filetime>
  </property>
</Properties>
</file>